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B3E" w:rsidRPr="00572B3E" w:rsidRDefault="00572B3E" w:rsidP="00572B3E">
      <w:pPr>
        <w:spacing w:after="0" w:line="450" w:lineRule="atLeast"/>
        <w:outlineLvl w:val="1"/>
        <w:rPr>
          <w:rFonts w:ascii="Inter" w:eastAsia="Times New Roman" w:hAnsi="Inter" w:cs="Times New Roman"/>
          <w:color w:val="1F1F1F"/>
          <w:sz w:val="36"/>
          <w:szCs w:val="36"/>
        </w:rPr>
      </w:pPr>
      <w:r w:rsidRPr="00572B3E">
        <w:rPr>
          <w:rFonts w:ascii="Inter" w:eastAsia="Times New Roman" w:hAnsi="Inter" w:cs="Times New Roman"/>
          <w:color w:val="1F1F1F"/>
          <w:sz w:val="36"/>
          <w:szCs w:val="36"/>
        </w:rPr>
        <w:t xml:space="preserve">Қазақстан </w:t>
      </w:r>
      <w:proofErr w:type="spellStart"/>
      <w:r w:rsidRPr="00572B3E">
        <w:rPr>
          <w:rFonts w:ascii="Inter" w:eastAsia="Times New Roman" w:hAnsi="Inter" w:cs="Times New Roman"/>
          <w:color w:val="1F1F1F"/>
          <w:sz w:val="36"/>
          <w:szCs w:val="36"/>
        </w:rPr>
        <w:t>Республикасында</w:t>
      </w:r>
      <w:proofErr w:type="spellEnd"/>
      <w:r w:rsidRPr="00572B3E">
        <w:rPr>
          <w:rFonts w:ascii="Inter" w:eastAsia="Times New Roman" w:hAnsi="Inter" w:cs="Times New Roman"/>
          <w:color w:val="1F1F1F"/>
          <w:sz w:val="36"/>
          <w:szCs w:val="36"/>
        </w:rPr>
        <w:t xml:space="preserve"> </w:t>
      </w:r>
      <w:proofErr w:type="spellStart"/>
      <w:r w:rsidRPr="00572B3E">
        <w:rPr>
          <w:rFonts w:ascii="Inter" w:eastAsia="Times New Roman" w:hAnsi="Inter" w:cs="Times New Roman"/>
          <w:color w:val="1F1F1F"/>
          <w:sz w:val="36"/>
          <w:szCs w:val="36"/>
        </w:rPr>
        <w:t>сыбайлас</w:t>
      </w:r>
      <w:proofErr w:type="spellEnd"/>
      <w:r w:rsidRPr="00572B3E">
        <w:rPr>
          <w:rFonts w:ascii="Inter" w:eastAsia="Times New Roman" w:hAnsi="Inter" w:cs="Times New Roman"/>
          <w:color w:val="1F1F1F"/>
          <w:sz w:val="36"/>
          <w:szCs w:val="36"/>
        </w:rPr>
        <w:t xml:space="preserve"> жемқорлыққа қарсы саясаттың 2022-2026 жылдарға арналған</w:t>
      </w:r>
      <w:proofErr w:type="gramStart"/>
      <w:r w:rsidRPr="00572B3E">
        <w:rPr>
          <w:rFonts w:ascii="Inter" w:eastAsia="Times New Roman" w:hAnsi="Inter" w:cs="Times New Roman"/>
          <w:color w:val="1F1F1F"/>
          <w:sz w:val="36"/>
          <w:szCs w:val="36"/>
        </w:rPr>
        <w:t xml:space="preserve"> Т</w:t>
      </w:r>
      <w:proofErr w:type="gramEnd"/>
      <w:r w:rsidRPr="00572B3E">
        <w:rPr>
          <w:rFonts w:ascii="Inter" w:eastAsia="Times New Roman" w:hAnsi="Inter" w:cs="Times New Roman"/>
          <w:color w:val="1F1F1F"/>
          <w:sz w:val="36"/>
          <w:szCs w:val="36"/>
        </w:rPr>
        <w:t>ұжырымдамасы</w:t>
      </w:r>
    </w:p>
    <w:p w:rsidR="00572B3E" w:rsidRPr="00572B3E" w:rsidRDefault="00572B3E" w:rsidP="00572B3E">
      <w:pPr>
        <w:spacing w:after="0" w:line="240" w:lineRule="auto"/>
        <w:rPr>
          <w:rFonts w:ascii="Inter" w:eastAsia="Times New Roman" w:hAnsi="Inter" w:cs="Times New Roman"/>
          <w:color w:val="1F1F1F"/>
          <w:sz w:val="21"/>
          <w:szCs w:val="21"/>
        </w:rPr>
      </w:pPr>
      <w:r>
        <w:rPr>
          <w:rFonts w:ascii="Inter" w:eastAsia="Times New Roman" w:hAnsi="Inter" w:cs="Times New Roman"/>
          <w:noProof/>
          <w:color w:val="1F1F1F"/>
          <w:sz w:val="21"/>
          <w:szCs w:val="21"/>
        </w:rPr>
        <w:drawing>
          <wp:inline distT="0" distB="0" distL="0" distR="0">
            <wp:extent cx="9614973" cy="5153025"/>
            <wp:effectExtent l="19050" t="0" r="5277" b="0"/>
            <wp:docPr id="1" name="Рисунок 1" descr="https://www.gov.kz/uploads/2022/6/6/f921cd25dfffbb54281f088b77a02890_1280x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ov.kz/uploads/2022/6/6/f921cd25dfffbb54281f088b77a02890_1280x720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8368" cy="5154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B3E" w:rsidRPr="00572B3E" w:rsidRDefault="00572B3E" w:rsidP="00572B3E">
      <w:pPr>
        <w:spacing w:after="0" w:line="240" w:lineRule="auto"/>
        <w:rPr>
          <w:rFonts w:ascii="Inter" w:eastAsia="Times New Roman" w:hAnsi="Inter" w:cs="Times New Roman"/>
          <w:color w:val="484848"/>
          <w:sz w:val="24"/>
          <w:szCs w:val="24"/>
        </w:rPr>
      </w:pPr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lastRenderedPageBreak/>
        <w:t xml:space="preserve">2022 </w:t>
      </w:r>
      <w:proofErr w:type="spellStart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>жылы</w:t>
      </w:r>
      <w:proofErr w:type="spellEnd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 xml:space="preserve"> 2 ақпанда Қазақстан </w:t>
      </w:r>
      <w:proofErr w:type="spellStart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>Республикасы</w:t>
      </w:r>
      <w:proofErr w:type="spellEnd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 xml:space="preserve"> Президентінің №802 Жарлығымен </w:t>
      </w:r>
      <w:hyperlink r:id="rId5" w:history="1">
        <w:r w:rsidRPr="00572B3E">
          <w:rPr>
            <w:rFonts w:ascii="Inter" w:eastAsia="Times New Roman" w:hAnsi="Inter" w:cs="Times New Roman"/>
            <w:color w:val="2224B9"/>
            <w:sz w:val="24"/>
            <w:szCs w:val="24"/>
            <w:u w:val="single"/>
          </w:rPr>
          <w:t>Сыбайлас жемқорлыққа қарсы саясаттың 2022-2026 жылдарға арналған тұжырымдамасы</w:t>
        </w:r>
      </w:hyperlink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> және оны </w:t>
      </w:r>
      <w:proofErr w:type="spellStart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fldChar w:fldCharType="begin"/>
      </w:r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instrText xml:space="preserve"> HYPERLINK "https://www.gov.kz/memleket/entities/anticorruption/documents/details/412521?lang=kk" </w:instrText>
      </w:r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fldChar w:fldCharType="separate"/>
      </w:r>
      <w:r w:rsidRPr="00572B3E">
        <w:rPr>
          <w:rFonts w:ascii="Inter" w:eastAsia="Times New Roman" w:hAnsi="Inter" w:cs="Times New Roman"/>
          <w:color w:val="2224B9"/>
          <w:sz w:val="24"/>
          <w:szCs w:val="24"/>
          <w:u w:val="single"/>
        </w:rPr>
        <w:t>Іске</w:t>
      </w:r>
      <w:proofErr w:type="spellEnd"/>
      <w:r w:rsidRPr="00572B3E">
        <w:rPr>
          <w:rFonts w:ascii="Inter" w:eastAsia="Times New Roman" w:hAnsi="Inter" w:cs="Times New Roman"/>
          <w:color w:val="2224B9"/>
          <w:sz w:val="24"/>
          <w:szCs w:val="24"/>
          <w:u w:val="single"/>
        </w:rPr>
        <w:t xml:space="preserve"> </w:t>
      </w:r>
      <w:proofErr w:type="spellStart"/>
      <w:r w:rsidRPr="00572B3E">
        <w:rPr>
          <w:rFonts w:ascii="Inter" w:eastAsia="Times New Roman" w:hAnsi="Inter" w:cs="Times New Roman"/>
          <w:color w:val="2224B9"/>
          <w:sz w:val="24"/>
          <w:szCs w:val="24"/>
          <w:u w:val="single"/>
        </w:rPr>
        <w:t>асыру</w:t>
      </w:r>
      <w:proofErr w:type="spellEnd"/>
      <w:r w:rsidRPr="00572B3E">
        <w:rPr>
          <w:rFonts w:ascii="Inter" w:eastAsia="Times New Roman" w:hAnsi="Inter" w:cs="Times New Roman"/>
          <w:color w:val="2224B9"/>
          <w:sz w:val="24"/>
          <w:szCs w:val="24"/>
          <w:u w:val="single"/>
        </w:rPr>
        <w:t xml:space="preserve"> жөніндегі і</w:t>
      </w:r>
      <w:proofErr w:type="gramStart"/>
      <w:r w:rsidRPr="00572B3E">
        <w:rPr>
          <w:rFonts w:ascii="Inter" w:eastAsia="Times New Roman" w:hAnsi="Inter" w:cs="Times New Roman"/>
          <w:color w:val="2224B9"/>
          <w:sz w:val="24"/>
          <w:szCs w:val="24"/>
          <w:u w:val="single"/>
        </w:rPr>
        <w:t>с-</w:t>
      </w:r>
      <w:proofErr w:type="gramEnd"/>
      <w:r w:rsidRPr="00572B3E">
        <w:rPr>
          <w:rFonts w:ascii="Inter" w:eastAsia="Times New Roman" w:hAnsi="Inter" w:cs="Times New Roman"/>
          <w:color w:val="2224B9"/>
          <w:sz w:val="24"/>
          <w:szCs w:val="24"/>
          <w:u w:val="single"/>
        </w:rPr>
        <w:t xml:space="preserve">қимыл </w:t>
      </w:r>
      <w:proofErr w:type="spellStart"/>
      <w:r w:rsidRPr="00572B3E">
        <w:rPr>
          <w:rFonts w:ascii="Inter" w:eastAsia="Times New Roman" w:hAnsi="Inter" w:cs="Times New Roman"/>
          <w:color w:val="2224B9"/>
          <w:sz w:val="24"/>
          <w:szCs w:val="24"/>
          <w:u w:val="single"/>
        </w:rPr>
        <w:t>жоспары</w:t>
      </w:r>
      <w:proofErr w:type="spellEnd"/>
      <w:r w:rsidRPr="00572B3E">
        <w:rPr>
          <w:rFonts w:ascii="Inter" w:eastAsia="Times New Roman" w:hAnsi="Inter" w:cs="Times New Roman"/>
          <w:color w:val="2224B9"/>
          <w:sz w:val="24"/>
          <w:szCs w:val="24"/>
          <w:u w:val="single"/>
        </w:rPr>
        <w:t> </w:t>
      </w:r>
      <w:proofErr w:type="spellStart"/>
      <w:r w:rsidRPr="00572B3E">
        <w:rPr>
          <w:rFonts w:ascii="Inter" w:eastAsia="Times New Roman" w:hAnsi="Inter" w:cs="Times New Roman"/>
          <w:color w:val="2224B9"/>
          <w:sz w:val="24"/>
          <w:szCs w:val="24"/>
          <w:u w:val="single"/>
        </w:rPr>
        <w:t>бекітілді</w:t>
      </w:r>
      <w:proofErr w:type="spellEnd"/>
      <w:r w:rsidRPr="00572B3E">
        <w:rPr>
          <w:rFonts w:ascii="Inter" w:eastAsia="Times New Roman" w:hAnsi="Inter" w:cs="Times New Roman"/>
          <w:color w:val="2224B9"/>
          <w:sz w:val="24"/>
          <w:szCs w:val="24"/>
          <w:u w:val="single"/>
        </w:rPr>
        <w:t>.</w:t>
      </w:r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fldChar w:fldCharType="end"/>
      </w:r>
    </w:p>
    <w:p w:rsidR="00572B3E" w:rsidRPr="00572B3E" w:rsidRDefault="00572B3E" w:rsidP="00572B3E">
      <w:pPr>
        <w:spacing w:after="0" w:line="240" w:lineRule="auto"/>
        <w:rPr>
          <w:rFonts w:ascii="Inter" w:eastAsia="Times New Roman" w:hAnsi="Inter" w:cs="Times New Roman"/>
          <w:color w:val="484848"/>
          <w:sz w:val="24"/>
          <w:szCs w:val="24"/>
        </w:rPr>
      </w:pPr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 xml:space="preserve">Стратегиялық құжатты </w:t>
      </w:r>
      <w:proofErr w:type="spellStart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>Сыбайлас</w:t>
      </w:r>
      <w:proofErr w:type="spellEnd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 xml:space="preserve"> жемқорлыққа қарсы қызмет әзірледі және халықаралық стандарттарға, үкіметтік </w:t>
      </w:r>
      <w:proofErr w:type="spellStart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>емес</w:t>
      </w:r>
      <w:proofErr w:type="spellEnd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 xml:space="preserve"> ұйымдардың, бизне</w:t>
      </w:r>
      <w:proofErr w:type="gramStart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>с-</w:t>
      </w:r>
      <w:proofErr w:type="gramEnd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 xml:space="preserve">қоғамдастықтың, </w:t>
      </w:r>
      <w:proofErr w:type="spellStart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>мемлекеттік</w:t>
      </w:r>
      <w:proofErr w:type="spellEnd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 xml:space="preserve"> органдардың, ұйымдар мен азаматтардың ұсыныстарына </w:t>
      </w:r>
      <w:proofErr w:type="spellStart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>негізделген</w:t>
      </w:r>
      <w:proofErr w:type="spellEnd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>.</w:t>
      </w:r>
    </w:p>
    <w:p w:rsidR="00572B3E" w:rsidRPr="00572B3E" w:rsidRDefault="00572B3E" w:rsidP="00572B3E">
      <w:pPr>
        <w:spacing w:after="0" w:line="240" w:lineRule="auto"/>
        <w:rPr>
          <w:rFonts w:ascii="Inter" w:eastAsia="Times New Roman" w:hAnsi="Inter" w:cs="Times New Roman"/>
          <w:color w:val="484848"/>
          <w:sz w:val="24"/>
          <w:szCs w:val="24"/>
        </w:rPr>
      </w:pPr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 xml:space="preserve">Тұжырымдама </w:t>
      </w:r>
      <w:proofErr w:type="spellStart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>сыбайлас</w:t>
      </w:r>
      <w:proofErr w:type="spellEnd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 xml:space="preserve"> жемқорлықтың </w:t>
      </w:r>
      <w:proofErr w:type="spellStart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>салдарымен</w:t>
      </w:r>
      <w:proofErr w:type="spellEnd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 xml:space="preserve"> күрестен алғышарттарын жүйелі түрде жоюға және кү</w:t>
      </w:r>
      <w:proofErr w:type="gramStart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>шт</w:t>
      </w:r>
      <w:proofErr w:type="gramEnd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 xml:space="preserve">і </w:t>
      </w:r>
      <w:proofErr w:type="spellStart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>сыбайлас</w:t>
      </w:r>
      <w:proofErr w:type="spellEnd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 xml:space="preserve"> жемқорлыққа қарсы мықты </w:t>
      </w:r>
      <w:proofErr w:type="spellStart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>иммунитетті</w:t>
      </w:r>
      <w:proofErr w:type="spellEnd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 xml:space="preserve"> қалыптастыруға.</w:t>
      </w:r>
    </w:p>
    <w:p w:rsidR="00572B3E" w:rsidRPr="00572B3E" w:rsidRDefault="00572B3E" w:rsidP="00572B3E">
      <w:pPr>
        <w:spacing w:after="0" w:line="240" w:lineRule="auto"/>
        <w:rPr>
          <w:rFonts w:ascii="Inter" w:eastAsia="Times New Roman" w:hAnsi="Inter" w:cs="Times New Roman"/>
          <w:color w:val="484848"/>
          <w:sz w:val="24"/>
          <w:szCs w:val="24"/>
        </w:rPr>
      </w:pPr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>І</w:t>
      </w:r>
      <w:proofErr w:type="gramStart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>с-</w:t>
      </w:r>
      <w:proofErr w:type="gramEnd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 xml:space="preserve">қимыл </w:t>
      </w:r>
      <w:proofErr w:type="spellStart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>жоспарында</w:t>
      </w:r>
      <w:proofErr w:type="spellEnd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 xml:space="preserve"> </w:t>
      </w:r>
      <w:proofErr w:type="spellStart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>мынадай</w:t>
      </w:r>
      <w:proofErr w:type="spellEnd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 xml:space="preserve"> </w:t>
      </w:r>
      <w:proofErr w:type="spellStart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>міндеттерді</w:t>
      </w:r>
      <w:proofErr w:type="spellEnd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 xml:space="preserve"> </w:t>
      </w:r>
      <w:proofErr w:type="spellStart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>шешуге</w:t>
      </w:r>
      <w:proofErr w:type="spellEnd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 xml:space="preserve"> бағытталған тұжырымдама </w:t>
      </w:r>
      <w:proofErr w:type="spellStart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>ережелерін</w:t>
      </w:r>
      <w:proofErr w:type="spellEnd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 xml:space="preserve"> </w:t>
      </w:r>
      <w:proofErr w:type="spellStart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>іске</w:t>
      </w:r>
      <w:proofErr w:type="spellEnd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 xml:space="preserve"> </w:t>
      </w:r>
      <w:proofErr w:type="spellStart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>асыру</w:t>
      </w:r>
      <w:proofErr w:type="spellEnd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 xml:space="preserve"> жөніндегі іс-шаралардың нақты </w:t>
      </w:r>
      <w:proofErr w:type="spellStart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>тізбесі</w:t>
      </w:r>
      <w:proofErr w:type="spellEnd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 xml:space="preserve"> көзделген:</w:t>
      </w:r>
    </w:p>
    <w:p w:rsidR="00572B3E" w:rsidRPr="00572B3E" w:rsidRDefault="00572B3E" w:rsidP="00572B3E">
      <w:pPr>
        <w:spacing w:after="0" w:line="240" w:lineRule="auto"/>
        <w:rPr>
          <w:rFonts w:ascii="Inter" w:eastAsia="Times New Roman" w:hAnsi="Inter" w:cs="Times New Roman"/>
          <w:color w:val="484848"/>
          <w:sz w:val="24"/>
          <w:szCs w:val="24"/>
        </w:rPr>
      </w:pPr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 xml:space="preserve">1) </w:t>
      </w:r>
      <w:proofErr w:type="spellStart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>сыбайлас</w:t>
      </w:r>
      <w:proofErr w:type="spellEnd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 xml:space="preserve"> жемқ</w:t>
      </w:r>
      <w:proofErr w:type="gramStart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>орлы</w:t>
      </w:r>
      <w:proofErr w:type="gramEnd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>ққа төзбеушілікті қалыптастыру;</w:t>
      </w:r>
    </w:p>
    <w:p w:rsidR="00572B3E" w:rsidRPr="00572B3E" w:rsidRDefault="00572B3E" w:rsidP="00572B3E">
      <w:pPr>
        <w:spacing w:after="0" w:line="240" w:lineRule="auto"/>
        <w:rPr>
          <w:rFonts w:ascii="Inter" w:eastAsia="Times New Roman" w:hAnsi="Inter" w:cs="Times New Roman"/>
          <w:color w:val="484848"/>
          <w:sz w:val="24"/>
          <w:szCs w:val="24"/>
        </w:rPr>
      </w:pPr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 xml:space="preserve">2) </w:t>
      </w:r>
      <w:proofErr w:type="spellStart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>сыбайлас</w:t>
      </w:r>
      <w:proofErr w:type="spellEnd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 xml:space="preserve"> жемқорлық </w:t>
      </w:r>
      <w:proofErr w:type="gramStart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>м</w:t>
      </w:r>
      <w:proofErr w:type="gramEnd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 xml:space="preserve">үмкіндіктерін </w:t>
      </w:r>
      <w:proofErr w:type="spellStart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>болдырмау</w:t>
      </w:r>
      <w:proofErr w:type="spellEnd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>;</w:t>
      </w:r>
    </w:p>
    <w:p w:rsidR="00572B3E" w:rsidRPr="00572B3E" w:rsidRDefault="00572B3E" w:rsidP="00572B3E">
      <w:pPr>
        <w:spacing w:after="0" w:line="240" w:lineRule="auto"/>
        <w:rPr>
          <w:rFonts w:ascii="Inter" w:eastAsia="Times New Roman" w:hAnsi="Inter" w:cs="Times New Roman"/>
          <w:color w:val="484848"/>
          <w:sz w:val="24"/>
          <w:szCs w:val="24"/>
        </w:rPr>
      </w:pPr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>3) жауапкершілі</w:t>
      </w:r>
      <w:proofErr w:type="gramStart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>ктің б</w:t>
      </w:r>
      <w:proofErr w:type="gramEnd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 xml:space="preserve">ұлтартпастығын қамтамасыз </w:t>
      </w:r>
      <w:proofErr w:type="spellStart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>ету</w:t>
      </w:r>
      <w:proofErr w:type="spellEnd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 xml:space="preserve"> жөніндегі </w:t>
      </w:r>
      <w:proofErr w:type="spellStart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>шараларды</w:t>
      </w:r>
      <w:proofErr w:type="spellEnd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 xml:space="preserve"> </w:t>
      </w:r>
      <w:proofErr w:type="spellStart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>жетілдіру</w:t>
      </w:r>
      <w:proofErr w:type="spellEnd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>;</w:t>
      </w:r>
    </w:p>
    <w:p w:rsidR="00572B3E" w:rsidRPr="00572B3E" w:rsidRDefault="00572B3E" w:rsidP="00572B3E">
      <w:pPr>
        <w:spacing w:after="0" w:line="240" w:lineRule="auto"/>
        <w:rPr>
          <w:rFonts w:ascii="Inter" w:eastAsia="Times New Roman" w:hAnsi="Inter" w:cs="Times New Roman"/>
          <w:color w:val="484848"/>
          <w:sz w:val="24"/>
          <w:szCs w:val="24"/>
        </w:rPr>
      </w:pPr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 xml:space="preserve">4) </w:t>
      </w:r>
      <w:proofErr w:type="spellStart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>сыбайлас</w:t>
      </w:r>
      <w:proofErr w:type="spellEnd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 xml:space="preserve"> жемқорлыққа қарсы і</w:t>
      </w:r>
      <w:proofErr w:type="gramStart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>с-</w:t>
      </w:r>
      <w:proofErr w:type="gramEnd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>қимылда азаматтық қоғамның рөлін күшейту;</w:t>
      </w:r>
    </w:p>
    <w:p w:rsidR="00572B3E" w:rsidRPr="00572B3E" w:rsidRDefault="00572B3E" w:rsidP="00572B3E">
      <w:pPr>
        <w:spacing w:after="0" w:line="240" w:lineRule="auto"/>
        <w:rPr>
          <w:rFonts w:ascii="Inter" w:eastAsia="Times New Roman" w:hAnsi="Inter" w:cs="Times New Roman"/>
          <w:color w:val="484848"/>
          <w:sz w:val="24"/>
          <w:szCs w:val="24"/>
        </w:rPr>
      </w:pPr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 xml:space="preserve">5) </w:t>
      </w:r>
      <w:proofErr w:type="spellStart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>сыбайлас</w:t>
      </w:r>
      <w:proofErr w:type="spellEnd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 xml:space="preserve"> жемқ</w:t>
      </w:r>
      <w:proofErr w:type="gramStart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>орлы</w:t>
      </w:r>
      <w:proofErr w:type="gramEnd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 xml:space="preserve">ққа қарсы </w:t>
      </w:r>
      <w:proofErr w:type="spellStart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>шараларды</w:t>
      </w:r>
      <w:proofErr w:type="spellEnd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 xml:space="preserve"> </w:t>
      </w:r>
      <w:proofErr w:type="spellStart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>іске</w:t>
      </w:r>
      <w:proofErr w:type="spellEnd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 xml:space="preserve"> асырудың </w:t>
      </w:r>
      <w:proofErr w:type="spellStart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>тиімді</w:t>
      </w:r>
      <w:proofErr w:type="spellEnd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 xml:space="preserve"> </w:t>
      </w:r>
      <w:proofErr w:type="spellStart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>мониторингін</w:t>
      </w:r>
      <w:proofErr w:type="spellEnd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 xml:space="preserve"> қамтамасыз </w:t>
      </w:r>
      <w:proofErr w:type="spellStart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>ету</w:t>
      </w:r>
      <w:proofErr w:type="spellEnd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>;</w:t>
      </w:r>
    </w:p>
    <w:p w:rsidR="00572B3E" w:rsidRPr="00572B3E" w:rsidRDefault="00572B3E" w:rsidP="00572B3E">
      <w:pPr>
        <w:spacing w:after="0" w:line="240" w:lineRule="auto"/>
        <w:rPr>
          <w:rFonts w:ascii="Inter" w:eastAsia="Times New Roman" w:hAnsi="Inter" w:cs="Times New Roman"/>
          <w:color w:val="484848"/>
          <w:sz w:val="24"/>
          <w:szCs w:val="24"/>
        </w:rPr>
      </w:pPr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 xml:space="preserve">6) </w:t>
      </w:r>
      <w:proofErr w:type="spellStart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>сыбайлас</w:t>
      </w:r>
      <w:proofErr w:type="spellEnd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 xml:space="preserve"> жемқорлыққа қарсы і</w:t>
      </w:r>
      <w:proofErr w:type="gramStart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>с-</w:t>
      </w:r>
      <w:proofErr w:type="gramEnd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 xml:space="preserve">қимыл жөніндегі уәкілетті органның қызметін </w:t>
      </w:r>
      <w:proofErr w:type="spellStart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>одан</w:t>
      </w:r>
      <w:proofErr w:type="spellEnd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 xml:space="preserve"> әрі </w:t>
      </w:r>
      <w:proofErr w:type="spellStart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>жетілдіру</w:t>
      </w:r>
      <w:proofErr w:type="spellEnd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 xml:space="preserve"> </w:t>
      </w:r>
      <w:proofErr w:type="spellStart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>болып</w:t>
      </w:r>
      <w:proofErr w:type="spellEnd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 xml:space="preserve"> </w:t>
      </w:r>
      <w:proofErr w:type="spellStart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>табылады</w:t>
      </w:r>
      <w:proofErr w:type="spellEnd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>.</w:t>
      </w:r>
    </w:p>
    <w:p w:rsidR="00572B3E" w:rsidRPr="00572B3E" w:rsidRDefault="00572B3E" w:rsidP="00572B3E">
      <w:pPr>
        <w:spacing w:after="0" w:line="240" w:lineRule="auto"/>
        <w:rPr>
          <w:rFonts w:ascii="Inter" w:eastAsia="Times New Roman" w:hAnsi="Inter" w:cs="Times New Roman"/>
          <w:color w:val="484848"/>
          <w:sz w:val="24"/>
          <w:szCs w:val="24"/>
        </w:rPr>
      </w:pPr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> </w:t>
      </w:r>
    </w:p>
    <w:p w:rsidR="00572B3E" w:rsidRPr="00572B3E" w:rsidRDefault="00572B3E" w:rsidP="00572B3E">
      <w:pPr>
        <w:spacing w:after="0" w:line="240" w:lineRule="auto"/>
        <w:rPr>
          <w:rFonts w:ascii="Inter" w:eastAsia="Times New Roman" w:hAnsi="Inter" w:cs="Times New Roman"/>
          <w:color w:val="484848"/>
          <w:sz w:val="24"/>
          <w:szCs w:val="24"/>
        </w:rPr>
      </w:pPr>
      <w:proofErr w:type="spellStart"/>
      <w:r w:rsidRPr="00572B3E">
        <w:rPr>
          <w:rFonts w:ascii="Inter" w:eastAsia="Times New Roman" w:hAnsi="Inter" w:cs="Times New Roman"/>
          <w:color w:val="484848"/>
          <w:sz w:val="30"/>
        </w:rPr>
        <w:t>Іске</w:t>
      </w:r>
      <w:proofErr w:type="spellEnd"/>
      <w:r w:rsidRPr="00572B3E">
        <w:rPr>
          <w:rFonts w:ascii="Inter" w:eastAsia="Times New Roman" w:hAnsi="Inter" w:cs="Times New Roman"/>
          <w:color w:val="484848"/>
          <w:sz w:val="30"/>
        </w:rPr>
        <w:t xml:space="preserve"> </w:t>
      </w:r>
      <w:proofErr w:type="spellStart"/>
      <w:r w:rsidRPr="00572B3E">
        <w:rPr>
          <w:rFonts w:ascii="Inter" w:eastAsia="Times New Roman" w:hAnsi="Inter" w:cs="Times New Roman"/>
          <w:color w:val="484848"/>
          <w:sz w:val="30"/>
        </w:rPr>
        <w:t>асыру</w:t>
      </w:r>
      <w:proofErr w:type="spellEnd"/>
      <w:r w:rsidRPr="00572B3E">
        <w:rPr>
          <w:rFonts w:ascii="Inter" w:eastAsia="Times New Roman" w:hAnsi="Inter" w:cs="Times New Roman"/>
          <w:color w:val="484848"/>
          <w:sz w:val="30"/>
        </w:rPr>
        <w:t xml:space="preserve"> </w:t>
      </w:r>
      <w:proofErr w:type="spellStart"/>
      <w:r w:rsidRPr="00572B3E">
        <w:rPr>
          <w:rFonts w:ascii="Inter" w:eastAsia="Times New Roman" w:hAnsi="Inter" w:cs="Times New Roman"/>
          <w:color w:val="484848"/>
          <w:sz w:val="30"/>
        </w:rPr>
        <w:t>туралы</w:t>
      </w:r>
      <w:proofErr w:type="spellEnd"/>
      <w:r w:rsidRPr="00572B3E">
        <w:rPr>
          <w:rFonts w:ascii="Inter" w:eastAsia="Times New Roman" w:hAnsi="Inter" w:cs="Times New Roman"/>
          <w:color w:val="484848"/>
          <w:sz w:val="30"/>
        </w:rPr>
        <w:t xml:space="preserve"> </w:t>
      </w:r>
      <w:proofErr w:type="spellStart"/>
      <w:r w:rsidRPr="00572B3E">
        <w:rPr>
          <w:rFonts w:ascii="Inter" w:eastAsia="Times New Roman" w:hAnsi="Inter" w:cs="Times New Roman"/>
          <w:color w:val="484848"/>
          <w:sz w:val="30"/>
        </w:rPr>
        <w:t>есеп</w:t>
      </w:r>
      <w:proofErr w:type="spellEnd"/>
      <w:r w:rsidRPr="00572B3E">
        <w:rPr>
          <w:rFonts w:ascii="Inter" w:eastAsia="Times New Roman" w:hAnsi="Inter" w:cs="Times New Roman"/>
          <w:color w:val="484848"/>
          <w:sz w:val="30"/>
        </w:rPr>
        <w:t>:</w:t>
      </w:r>
    </w:p>
    <w:p w:rsidR="00572B3E" w:rsidRPr="00572B3E" w:rsidRDefault="00572B3E" w:rsidP="00572B3E">
      <w:pPr>
        <w:spacing w:after="0" w:line="240" w:lineRule="auto"/>
        <w:rPr>
          <w:rFonts w:ascii="Inter" w:eastAsia="Times New Roman" w:hAnsi="Inter" w:cs="Times New Roman"/>
          <w:color w:val="484848"/>
          <w:sz w:val="24"/>
          <w:szCs w:val="24"/>
        </w:rPr>
      </w:pPr>
      <w:hyperlink r:id="rId6" w:history="1">
        <w:proofErr w:type="spellStart"/>
        <w:r w:rsidRPr="00572B3E">
          <w:rPr>
            <w:rFonts w:ascii="Inter" w:eastAsia="Times New Roman" w:hAnsi="Inter" w:cs="Times New Roman"/>
            <w:color w:val="2224B9"/>
            <w:sz w:val="24"/>
            <w:szCs w:val="24"/>
            <w:u w:val="single"/>
          </w:rPr>
          <w:t>Сыбайлас</w:t>
        </w:r>
        <w:proofErr w:type="spellEnd"/>
        <w:r w:rsidRPr="00572B3E">
          <w:rPr>
            <w:rFonts w:ascii="Inter" w:eastAsia="Times New Roman" w:hAnsi="Inter" w:cs="Times New Roman"/>
            <w:color w:val="2224B9"/>
            <w:sz w:val="24"/>
            <w:szCs w:val="24"/>
            <w:u w:val="single"/>
          </w:rPr>
          <w:t xml:space="preserve"> жемқ</w:t>
        </w:r>
        <w:proofErr w:type="gramStart"/>
        <w:r w:rsidRPr="00572B3E">
          <w:rPr>
            <w:rFonts w:ascii="Inter" w:eastAsia="Times New Roman" w:hAnsi="Inter" w:cs="Times New Roman"/>
            <w:color w:val="2224B9"/>
            <w:sz w:val="24"/>
            <w:szCs w:val="24"/>
            <w:u w:val="single"/>
          </w:rPr>
          <w:t>орлы</w:t>
        </w:r>
        <w:proofErr w:type="gramEnd"/>
        <w:r w:rsidRPr="00572B3E">
          <w:rPr>
            <w:rFonts w:ascii="Inter" w:eastAsia="Times New Roman" w:hAnsi="Inter" w:cs="Times New Roman"/>
            <w:color w:val="2224B9"/>
            <w:sz w:val="24"/>
            <w:szCs w:val="24"/>
            <w:u w:val="single"/>
          </w:rPr>
          <w:t>ққа қарсы саясаттың 2022-2026 жылдарға арналған тұжырымдамасы</w:t>
        </w:r>
      </w:hyperlink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 xml:space="preserve"> Мемлекеттік </w:t>
      </w:r>
      <w:proofErr w:type="spellStart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>жоспарлау</w:t>
      </w:r>
      <w:proofErr w:type="spellEnd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 xml:space="preserve"> жүйесінің құжаттарына </w:t>
      </w:r>
      <w:proofErr w:type="spellStart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>жатады</w:t>
      </w:r>
      <w:proofErr w:type="spellEnd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>.</w:t>
      </w:r>
    </w:p>
    <w:p w:rsidR="00572B3E" w:rsidRPr="00572B3E" w:rsidRDefault="00572B3E" w:rsidP="00572B3E">
      <w:pPr>
        <w:spacing w:after="0" w:line="240" w:lineRule="auto"/>
        <w:rPr>
          <w:rFonts w:ascii="Inter" w:eastAsia="Times New Roman" w:hAnsi="Inter" w:cs="Times New Roman"/>
          <w:color w:val="484848"/>
          <w:sz w:val="24"/>
          <w:szCs w:val="24"/>
        </w:rPr>
      </w:pPr>
      <w:proofErr w:type="spellStart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>Мемлекеттік</w:t>
      </w:r>
      <w:proofErr w:type="spellEnd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 xml:space="preserve"> </w:t>
      </w:r>
      <w:proofErr w:type="spellStart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>жоспарлау</w:t>
      </w:r>
      <w:proofErr w:type="spellEnd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 xml:space="preserve"> саласындағы </w:t>
      </w:r>
      <w:proofErr w:type="spellStart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>белгіленген</w:t>
      </w:r>
      <w:proofErr w:type="spellEnd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 xml:space="preserve"> талаптарға (</w:t>
      </w:r>
      <w:r w:rsidRPr="00572B3E">
        <w:rPr>
          <w:rFonts w:ascii="Inter" w:eastAsia="Times New Roman" w:hAnsi="Inter" w:cs="Times New Roman"/>
          <w:i/>
          <w:iCs/>
          <w:color w:val="484848"/>
          <w:sz w:val="24"/>
          <w:szCs w:val="24"/>
        </w:rPr>
        <w:t xml:space="preserve">Қазақстан </w:t>
      </w:r>
      <w:proofErr w:type="spellStart"/>
      <w:r w:rsidRPr="00572B3E">
        <w:rPr>
          <w:rFonts w:ascii="Inter" w:eastAsia="Times New Roman" w:hAnsi="Inter" w:cs="Times New Roman"/>
          <w:i/>
          <w:iCs/>
          <w:color w:val="484848"/>
          <w:sz w:val="24"/>
          <w:szCs w:val="24"/>
        </w:rPr>
        <w:t>Республикасы</w:t>
      </w:r>
      <w:proofErr w:type="spellEnd"/>
      <w:r w:rsidRPr="00572B3E">
        <w:rPr>
          <w:rFonts w:ascii="Inter" w:eastAsia="Times New Roman" w:hAnsi="Inter" w:cs="Times New Roman"/>
          <w:i/>
          <w:iCs/>
          <w:color w:val="484848"/>
          <w:sz w:val="24"/>
          <w:szCs w:val="24"/>
        </w:rPr>
        <w:t xml:space="preserve"> Үкіметінің 2017 жылғы 29 қарашадағы № 790 қаулысы</w:t>
      </w:r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 xml:space="preserve">) сәйкес, </w:t>
      </w:r>
      <w:proofErr w:type="spellStart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>Агенттік</w:t>
      </w:r>
      <w:proofErr w:type="spellEnd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 xml:space="preserve"> </w:t>
      </w:r>
      <w:proofErr w:type="spellStart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>жыл</w:t>
      </w:r>
      <w:proofErr w:type="spellEnd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 xml:space="preserve"> </w:t>
      </w:r>
      <w:proofErr w:type="spellStart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>сайын</w:t>
      </w:r>
      <w:proofErr w:type="spellEnd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 xml:space="preserve"> </w:t>
      </w:r>
      <w:proofErr w:type="spellStart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>мамыр</w:t>
      </w:r>
      <w:proofErr w:type="spellEnd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 xml:space="preserve"> </w:t>
      </w:r>
      <w:proofErr w:type="spellStart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>айында</w:t>
      </w:r>
      <w:proofErr w:type="spellEnd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 xml:space="preserve"> осы</w:t>
      </w:r>
      <w:r w:rsidRPr="00572B3E">
        <w:rPr>
          <w:rFonts w:ascii="Inter" w:eastAsia="Times New Roman" w:hAnsi="Inter" w:cs="Times New Roman"/>
          <w:color w:val="1F1F1F"/>
          <w:sz w:val="24"/>
          <w:szCs w:val="24"/>
        </w:rPr>
        <w:t>      </w:t>
      </w:r>
      <w:proofErr w:type="spellStart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>интернет-ресурста</w:t>
      </w:r>
      <w:proofErr w:type="spellEnd"/>
      <w:proofErr w:type="gramStart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 xml:space="preserve"> Т</w:t>
      </w:r>
      <w:proofErr w:type="gramEnd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 xml:space="preserve">ұжырымдаманың </w:t>
      </w:r>
      <w:proofErr w:type="spellStart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>іске</w:t>
      </w:r>
      <w:proofErr w:type="spellEnd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 xml:space="preserve"> </w:t>
      </w:r>
      <w:proofErr w:type="spellStart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>асырылуы</w:t>
      </w:r>
      <w:proofErr w:type="spellEnd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 xml:space="preserve"> </w:t>
      </w:r>
      <w:proofErr w:type="spellStart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>туралы</w:t>
      </w:r>
      <w:proofErr w:type="spellEnd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 xml:space="preserve"> </w:t>
      </w:r>
      <w:proofErr w:type="spellStart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>есепті</w:t>
      </w:r>
      <w:proofErr w:type="spellEnd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 xml:space="preserve"> </w:t>
      </w:r>
      <w:proofErr w:type="spellStart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>орналастыратын</w:t>
      </w:r>
      <w:proofErr w:type="spellEnd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 xml:space="preserve"> </w:t>
      </w:r>
      <w:proofErr w:type="spellStart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>болады</w:t>
      </w:r>
      <w:proofErr w:type="spellEnd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>.</w:t>
      </w:r>
    </w:p>
    <w:p w:rsidR="00572B3E" w:rsidRPr="00572B3E" w:rsidRDefault="00572B3E" w:rsidP="00572B3E">
      <w:pPr>
        <w:spacing w:after="0" w:line="240" w:lineRule="auto"/>
        <w:rPr>
          <w:rFonts w:ascii="Inter" w:eastAsia="Times New Roman" w:hAnsi="Inter" w:cs="Times New Roman"/>
          <w:color w:val="484848"/>
          <w:sz w:val="24"/>
          <w:szCs w:val="24"/>
        </w:rPr>
      </w:pPr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> </w:t>
      </w:r>
    </w:p>
    <w:p w:rsidR="00572B3E" w:rsidRPr="00572B3E" w:rsidRDefault="00572B3E" w:rsidP="00572B3E">
      <w:pPr>
        <w:spacing w:after="0" w:line="240" w:lineRule="auto"/>
        <w:rPr>
          <w:rFonts w:ascii="Inter" w:eastAsia="Times New Roman" w:hAnsi="Inter" w:cs="Times New Roman"/>
          <w:color w:val="484848"/>
          <w:sz w:val="24"/>
          <w:szCs w:val="24"/>
        </w:rPr>
      </w:pPr>
      <w:proofErr w:type="spellStart"/>
      <w:r w:rsidRPr="00572B3E">
        <w:rPr>
          <w:rFonts w:ascii="Inter" w:eastAsia="Times New Roman" w:hAnsi="Inter" w:cs="Times New Roman"/>
          <w:color w:val="484848"/>
          <w:sz w:val="30"/>
        </w:rPr>
        <w:t>Кері</w:t>
      </w:r>
      <w:proofErr w:type="spellEnd"/>
      <w:r w:rsidRPr="00572B3E">
        <w:rPr>
          <w:rFonts w:ascii="Inter" w:eastAsia="Times New Roman" w:hAnsi="Inter" w:cs="Times New Roman"/>
          <w:color w:val="484848"/>
          <w:sz w:val="30"/>
        </w:rPr>
        <w:t xml:space="preserve"> </w:t>
      </w:r>
      <w:proofErr w:type="spellStart"/>
      <w:r w:rsidRPr="00572B3E">
        <w:rPr>
          <w:rFonts w:ascii="Inter" w:eastAsia="Times New Roman" w:hAnsi="Inter" w:cs="Times New Roman"/>
          <w:color w:val="484848"/>
          <w:sz w:val="30"/>
        </w:rPr>
        <w:t>байланыс</w:t>
      </w:r>
      <w:proofErr w:type="spellEnd"/>
      <w:r w:rsidRPr="00572B3E">
        <w:rPr>
          <w:rFonts w:ascii="Inter" w:eastAsia="Times New Roman" w:hAnsi="Inter" w:cs="Times New Roman"/>
          <w:color w:val="484848"/>
          <w:sz w:val="30"/>
        </w:rPr>
        <w:t>:</w:t>
      </w:r>
    </w:p>
    <w:p w:rsidR="00572B3E" w:rsidRPr="00572B3E" w:rsidRDefault="00572B3E" w:rsidP="00572B3E">
      <w:pPr>
        <w:spacing w:after="0" w:line="240" w:lineRule="auto"/>
        <w:rPr>
          <w:rFonts w:ascii="Inter" w:eastAsia="Times New Roman" w:hAnsi="Inter" w:cs="Times New Roman"/>
          <w:color w:val="484848"/>
          <w:sz w:val="24"/>
          <w:szCs w:val="24"/>
        </w:rPr>
      </w:pPr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 xml:space="preserve">Тұжырымдаманың </w:t>
      </w:r>
      <w:proofErr w:type="spellStart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>белгіленген</w:t>
      </w:r>
      <w:proofErr w:type="spellEnd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 xml:space="preserve"> мақсаттарына қол </w:t>
      </w:r>
      <w:proofErr w:type="spellStart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>жеткізгісі</w:t>
      </w:r>
      <w:proofErr w:type="spellEnd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 xml:space="preserve"> </w:t>
      </w:r>
      <w:proofErr w:type="spellStart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>келетін</w:t>
      </w:r>
      <w:proofErr w:type="spellEnd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 xml:space="preserve"> ә</w:t>
      </w:r>
      <w:proofErr w:type="gramStart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>р</w:t>
      </w:r>
      <w:proofErr w:type="gramEnd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 xml:space="preserve"> </w:t>
      </w:r>
      <w:proofErr w:type="spellStart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>адам</w:t>
      </w:r>
      <w:proofErr w:type="spellEnd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 xml:space="preserve"> өз үлесін қоса </w:t>
      </w:r>
      <w:proofErr w:type="spellStart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>алады</w:t>
      </w:r>
      <w:proofErr w:type="spellEnd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>.</w:t>
      </w:r>
    </w:p>
    <w:p w:rsidR="00572B3E" w:rsidRPr="00572B3E" w:rsidRDefault="00572B3E" w:rsidP="00572B3E">
      <w:pPr>
        <w:spacing w:after="0" w:line="240" w:lineRule="auto"/>
        <w:rPr>
          <w:rFonts w:ascii="Inter" w:eastAsia="Times New Roman" w:hAnsi="Inter" w:cs="Times New Roman"/>
          <w:color w:val="484848"/>
          <w:sz w:val="24"/>
          <w:szCs w:val="24"/>
        </w:rPr>
      </w:pPr>
      <w:r w:rsidRPr="00572B3E">
        <w:rPr>
          <w:rFonts w:ascii="Inter" w:eastAsia="Times New Roman" w:hAnsi="Inter" w:cs="Times New Roman"/>
          <w:color w:val="484848"/>
          <w:sz w:val="24"/>
          <w:szCs w:val="24"/>
          <w:u w:val="single"/>
        </w:rPr>
        <w:t>І</w:t>
      </w:r>
      <w:proofErr w:type="gramStart"/>
      <w:r w:rsidRPr="00572B3E">
        <w:rPr>
          <w:rFonts w:ascii="Inter" w:eastAsia="Times New Roman" w:hAnsi="Inter" w:cs="Times New Roman"/>
          <w:color w:val="484848"/>
          <w:sz w:val="24"/>
          <w:szCs w:val="24"/>
          <w:u w:val="single"/>
        </w:rPr>
        <w:t>с-</w:t>
      </w:r>
      <w:proofErr w:type="gramEnd"/>
      <w:r w:rsidRPr="00572B3E">
        <w:rPr>
          <w:rFonts w:ascii="Inter" w:eastAsia="Times New Roman" w:hAnsi="Inter" w:cs="Times New Roman"/>
          <w:color w:val="484848"/>
          <w:sz w:val="24"/>
          <w:szCs w:val="24"/>
          <w:u w:val="single"/>
        </w:rPr>
        <w:t>қимыл жоспарының</w:t>
      </w:r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 xml:space="preserve"> тармақтарын </w:t>
      </w:r>
      <w:proofErr w:type="spellStart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>іске</w:t>
      </w:r>
      <w:proofErr w:type="spellEnd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 xml:space="preserve"> </w:t>
      </w:r>
      <w:proofErr w:type="spellStart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>асыру</w:t>
      </w:r>
      <w:proofErr w:type="spellEnd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 xml:space="preserve"> </w:t>
      </w:r>
      <w:proofErr w:type="spellStart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>бойынша</w:t>
      </w:r>
      <w:proofErr w:type="spellEnd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 xml:space="preserve"> Сіздердің ұсыныстарыңызға алғыс </w:t>
      </w:r>
      <w:proofErr w:type="spellStart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>білдіреміз</w:t>
      </w:r>
      <w:proofErr w:type="spellEnd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>. Өз пікірлеріңізді және </w:t>
      </w:r>
      <w:hyperlink r:id="rId7" w:history="1">
        <w:r w:rsidRPr="00572B3E">
          <w:rPr>
            <w:rFonts w:ascii="Inter" w:eastAsia="Times New Roman" w:hAnsi="Inter" w:cs="Times New Roman"/>
            <w:color w:val="2224B9"/>
            <w:sz w:val="24"/>
            <w:szCs w:val="24"/>
            <w:u w:val="single"/>
          </w:rPr>
          <w:t>conсept2026@antikor.gov.kz</w:t>
        </w:r>
      </w:hyperlink>
      <w:r w:rsidRPr="00572B3E">
        <w:rPr>
          <w:rFonts w:ascii="Inter" w:eastAsia="Times New Roman" w:hAnsi="Inter" w:cs="Times New Roman"/>
          <w:color w:val="484848"/>
          <w:sz w:val="24"/>
          <w:szCs w:val="24"/>
          <w:u w:val="single"/>
        </w:rPr>
        <w:t>. </w:t>
      </w:r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 xml:space="preserve">электронды </w:t>
      </w:r>
      <w:proofErr w:type="spellStart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>мекенжайына</w:t>
      </w:r>
      <w:proofErr w:type="spellEnd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 xml:space="preserve"> </w:t>
      </w:r>
      <w:proofErr w:type="spellStart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>жібере</w:t>
      </w:r>
      <w:proofErr w:type="spellEnd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 xml:space="preserve"> </w:t>
      </w:r>
      <w:proofErr w:type="spellStart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>аласыздар</w:t>
      </w:r>
      <w:proofErr w:type="spellEnd"/>
      <w:r w:rsidRPr="00572B3E">
        <w:rPr>
          <w:rFonts w:ascii="Inter" w:eastAsia="Times New Roman" w:hAnsi="Inter" w:cs="Times New Roman"/>
          <w:color w:val="484848"/>
          <w:sz w:val="24"/>
          <w:szCs w:val="24"/>
        </w:rPr>
        <w:t>.</w:t>
      </w:r>
    </w:p>
    <w:p w:rsidR="005D09DE" w:rsidRDefault="005D09DE" w:rsidP="00572B3E">
      <w:pPr>
        <w:spacing w:after="0"/>
      </w:pPr>
    </w:p>
    <w:sectPr w:rsidR="005D09DE" w:rsidSect="00572B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72B3E"/>
    <w:rsid w:val="00572B3E"/>
    <w:rsid w:val="005D0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72B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2B3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572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72B3E"/>
    <w:rPr>
      <w:color w:val="0000FF"/>
      <w:u w:val="single"/>
    </w:rPr>
  </w:style>
  <w:style w:type="character" w:styleId="a5">
    <w:name w:val="Strong"/>
    <w:basedOn w:val="a0"/>
    <w:uiPriority w:val="22"/>
    <w:qFormat/>
    <w:rsid w:val="00572B3E"/>
    <w:rPr>
      <w:b/>
      <w:bCs/>
    </w:rPr>
  </w:style>
  <w:style w:type="character" w:styleId="a6">
    <w:name w:val="Emphasis"/>
    <w:basedOn w:val="a0"/>
    <w:uiPriority w:val="20"/>
    <w:qFormat/>
    <w:rsid w:val="00572B3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72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2B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8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6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3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52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n%D1%81ept2026@antikor.gov.k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kz/memleket/entities/anticorruption/documents/details/412521?lang=kk" TargetMode="External"/><Relationship Id="rId5" Type="http://schemas.openxmlformats.org/officeDocument/2006/relationships/hyperlink" Target="https://www.gov.kz/memleket/entities/anticorruption/documents/details/412521?lang=kk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2025-05-13T05:56:00Z</dcterms:created>
  <dcterms:modified xsi:type="dcterms:W3CDTF">2025-05-13T05:57:00Z</dcterms:modified>
</cp:coreProperties>
</file>